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2C" w:rsidRPr="00B57BF2" w:rsidRDefault="00C52C2C" w:rsidP="00C52C2C">
      <w:pPr>
        <w:pStyle w:val="Standard"/>
        <w:jc w:val="center"/>
        <w:rPr>
          <w:bCs/>
          <w:sz w:val="24"/>
        </w:rPr>
      </w:pPr>
      <w:r w:rsidRPr="00B57BF2">
        <w:rPr>
          <w:bCs/>
          <w:sz w:val="24"/>
        </w:rPr>
        <w:t>Российская Федерация</w:t>
      </w:r>
    </w:p>
    <w:p w:rsidR="00C52C2C" w:rsidRPr="00B57BF2" w:rsidRDefault="00C52C2C" w:rsidP="00C52C2C">
      <w:pPr>
        <w:pStyle w:val="Standard"/>
        <w:jc w:val="center"/>
        <w:rPr>
          <w:bCs/>
          <w:sz w:val="24"/>
        </w:rPr>
      </w:pPr>
      <w:r w:rsidRPr="00B57BF2">
        <w:rPr>
          <w:bCs/>
          <w:sz w:val="24"/>
        </w:rPr>
        <w:t>Иркутская область</w:t>
      </w:r>
    </w:p>
    <w:p w:rsidR="00C52C2C" w:rsidRPr="00B57BF2" w:rsidRDefault="00C52C2C" w:rsidP="00C52C2C">
      <w:pPr>
        <w:pStyle w:val="Standard"/>
        <w:jc w:val="center"/>
        <w:rPr>
          <w:bCs/>
          <w:sz w:val="24"/>
        </w:rPr>
      </w:pPr>
      <w:r w:rsidRPr="00B57BF2">
        <w:rPr>
          <w:bCs/>
          <w:sz w:val="24"/>
        </w:rPr>
        <w:t>Зиминский район</w:t>
      </w:r>
    </w:p>
    <w:p w:rsidR="00C52C2C" w:rsidRPr="00B57BF2" w:rsidRDefault="00C52C2C" w:rsidP="00C52C2C">
      <w:pPr>
        <w:pStyle w:val="Standard"/>
        <w:jc w:val="center"/>
        <w:rPr>
          <w:bCs/>
          <w:sz w:val="24"/>
        </w:rPr>
      </w:pPr>
    </w:p>
    <w:p w:rsidR="00C52C2C" w:rsidRPr="00B57BF2" w:rsidRDefault="00C52C2C" w:rsidP="00C52C2C">
      <w:pPr>
        <w:pStyle w:val="Standard"/>
        <w:jc w:val="center"/>
        <w:rPr>
          <w:bCs/>
          <w:sz w:val="24"/>
        </w:rPr>
      </w:pPr>
      <w:r w:rsidRPr="00B57BF2">
        <w:rPr>
          <w:bCs/>
          <w:sz w:val="24"/>
        </w:rPr>
        <w:t>Услонское муниципальное образование</w:t>
      </w:r>
    </w:p>
    <w:p w:rsidR="00C52C2C" w:rsidRPr="00B57BF2" w:rsidRDefault="00C52C2C" w:rsidP="00C52C2C">
      <w:pPr>
        <w:pStyle w:val="Heading2"/>
        <w:rPr>
          <w:sz w:val="24"/>
        </w:rPr>
      </w:pPr>
      <w:r w:rsidRPr="00B57BF2">
        <w:rPr>
          <w:sz w:val="24"/>
        </w:rPr>
        <w:t>Дума</w:t>
      </w:r>
    </w:p>
    <w:p w:rsidR="00C52C2C" w:rsidRPr="00B57BF2" w:rsidRDefault="00C52C2C" w:rsidP="00C52C2C">
      <w:pPr>
        <w:pStyle w:val="Standard"/>
        <w:jc w:val="center"/>
        <w:rPr>
          <w:sz w:val="24"/>
        </w:rPr>
      </w:pPr>
    </w:p>
    <w:p w:rsidR="00C52C2C" w:rsidRPr="00B57BF2" w:rsidRDefault="00C52C2C" w:rsidP="00C52C2C">
      <w:pPr>
        <w:pStyle w:val="Heading3"/>
        <w:rPr>
          <w:b w:val="0"/>
          <w:sz w:val="24"/>
        </w:rPr>
      </w:pPr>
      <w:r w:rsidRPr="00B57BF2">
        <w:rPr>
          <w:b w:val="0"/>
          <w:sz w:val="24"/>
        </w:rPr>
        <w:t>РЕШЕНИЕ</w:t>
      </w:r>
    </w:p>
    <w:p w:rsidR="00C52C2C" w:rsidRPr="00B57BF2" w:rsidRDefault="00C52C2C" w:rsidP="00C52C2C">
      <w:pPr>
        <w:pStyle w:val="Standard"/>
        <w:jc w:val="center"/>
        <w:rPr>
          <w:sz w:val="24"/>
        </w:rPr>
      </w:pPr>
    </w:p>
    <w:p w:rsidR="00C52C2C" w:rsidRPr="00B57BF2" w:rsidRDefault="001B04FE" w:rsidP="00C52C2C">
      <w:pPr>
        <w:pStyle w:val="Standard"/>
        <w:rPr>
          <w:sz w:val="24"/>
        </w:rPr>
      </w:pPr>
      <w:r w:rsidRPr="00B57BF2">
        <w:rPr>
          <w:sz w:val="24"/>
        </w:rPr>
        <w:t xml:space="preserve">      </w:t>
      </w:r>
      <w:r w:rsidR="00C52C2C" w:rsidRPr="00B57BF2">
        <w:rPr>
          <w:sz w:val="24"/>
        </w:rPr>
        <w:t>от</w:t>
      </w:r>
      <w:r w:rsidRPr="00B57BF2">
        <w:rPr>
          <w:sz w:val="24"/>
        </w:rPr>
        <w:t xml:space="preserve">  24 октября 2022</w:t>
      </w:r>
      <w:r w:rsidR="00C52C2C" w:rsidRPr="00B57BF2">
        <w:rPr>
          <w:sz w:val="24"/>
        </w:rPr>
        <w:t xml:space="preserve"> г. </w:t>
      </w:r>
      <w:r w:rsidRPr="00B57BF2">
        <w:rPr>
          <w:sz w:val="24"/>
        </w:rPr>
        <w:tab/>
      </w:r>
      <w:r w:rsidRPr="00B57BF2">
        <w:rPr>
          <w:sz w:val="24"/>
        </w:rPr>
        <w:tab/>
        <w:t xml:space="preserve">  </w:t>
      </w:r>
      <w:r w:rsidRPr="00B57BF2">
        <w:rPr>
          <w:sz w:val="24"/>
        </w:rPr>
        <w:tab/>
      </w:r>
      <w:r w:rsidR="00B57BF2">
        <w:rPr>
          <w:sz w:val="24"/>
        </w:rPr>
        <w:t xml:space="preserve">      </w:t>
      </w:r>
      <w:r w:rsidRPr="00B57BF2">
        <w:rPr>
          <w:sz w:val="24"/>
        </w:rPr>
        <w:t xml:space="preserve">№  18         </w:t>
      </w:r>
      <w:r w:rsidR="00C52C2C" w:rsidRPr="00B57BF2">
        <w:rPr>
          <w:sz w:val="24"/>
        </w:rPr>
        <w:t xml:space="preserve">   </w:t>
      </w:r>
      <w:r w:rsidR="00B57BF2">
        <w:rPr>
          <w:sz w:val="24"/>
        </w:rPr>
        <w:t xml:space="preserve">            </w:t>
      </w:r>
      <w:r w:rsidR="00C52C2C" w:rsidRPr="00B57BF2">
        <w:rPr>
          <w:sz w:val="24"/>
        </w:rPr>
        <w:t xml:space="preserve">                      с. Услон</w:t>
      </w:r>
    </w:p>
    <w:p w:rsidR="00C52C2C" w:rsidRPr="00B57BF2" w:rsidRDefault="00C52C2C" w:rsidP="00C52C2C">
      <w:pPr>
        <w:pStyle w:val="Standard"/>
        <w:jc w:val="center"/>
        <w:rPr>
          <w:sz w:val="24"/>
        </w:rPr>
      </w:pPr>
    </w:p>
    <w:tbl>
      <w:tblPr>
        <w:tblW w:w="8554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54"/>
      </w:tblGrid>
      <w:tr w:rsidR="00C52C2C" w:rsidRPr="00B57BF2" w:rsidTr="001B04FE">
        <w:trPr>
          <w:trHeight w:val="1326"/>
        </w:trPr>
        <w:tc>
          <w:tcPr>
            <w:tcW w:w="8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4FE" w:rsidRPr="00B57BF2" w:rsidRDefault="00C52C2C" w:rsidP="001B04FE">
            <w:pPr>
              <w:pStyle w:val="Standard"/>
              <w:rPr>
                <w:bCs/>
                <w:sz w:val="24"/>
              </w:rPr>
            </w:pPr>
            <w:r w:rsidRPr="00B57BF2">
              <w:rPr>
                <w:bCs/>
                <w:sz w:val="24"/>
              </w:rPr>
              <w:t xml:space="preserve">Об отчете Зиминской </w:t>
            </w:r>
            <w:proofErr w:type="gramStart"/>
            <w:r w:rsidRPr="00B57BF2">
              <w:rPr>
                <w:bCs/>
                <w:sz w:val="24"/>
              </w:rPr>
              <w:t>районной</w:t>
            </w:r>
            <w:proofErr w:type="gramEnd"/>
            <w:r w:rsidRPr="00B57BF2">
              <w:rPr>
                <w:bCs/>
                <w:sz w:val="24"/>
              </w:rPr>
              <w:t xml:space="preserve"> </w:t>
            </w:r>
          </w:p>
          <w:p w:rsidR="001B04FE" w:rsidRPr="00B57BF2" w:rsidRDefault="00C52C2C" w:rsidP="001B04FE">
            <w:pPr>
              <w:pStyle w:val="Standard"/>
              <w:rPr>
                <w:bCs/>
                <w:sz w:val="24"/>
              </w:rPr>
            </w:pPr>
            <w:r w:rsidRPr="00B57BF2">
              <w:rPr>
                <w:bCs/>
                <w:sz w:val="24"/>
              </w:rPr>
              <w:t>территориальной избирательной</w:t>
            </w:r>
          </w:p>
          <w:p w:rsidR="001B04FE" w:rsidRPr="00B57BF2" w:rsidRDefault="00C52C2C" w:rsidP="001B04FE">
            <w:pPr>
              <w:pStyle w:val="Standard"/>
              <w:rPr>
                <w:bCs/>
                <w:sz w:val="24"/>
              </w:rPr>
            </w:pPr>
            <w:r w:rsidRPr="00B57BF2">
              <w:rPr>
                <w:bCs/>
                <w:sz w:val="24"/>
              </w:rPr>
              <w:t xml:space="preserve"> комиссии о расходовании средств</w:t>
            </w:r>
          </w:p>
          <w:p w:rsidR="001B04FE" w:rsidRPr="00B57BF2" w:rsidRDefault="00C52C2C" w:rsidP="001B04FE">
            <w:pPr>
              <w:pStyle w:val="Standard"/>
              <w:rPr>
                <w:bCs/>
                <w:sz w:val="24"/>
              </w:rPr>
            </w:pPr>
            <w:r w:rsidRPr="00B57BF2">
              <w:rPr>
                <w:bCs/>
                <w:sz w:val="24"/>
              </w:rPr>
              <w:t xml:space="preserve"> местного бюджета, </w:t>
            </w:r>
            <w:proofErr w:type="gramStart"/>
            <w:r w:rsidRPr="00B57BF2">
              <w:rPr>
                <w:bCs/>
                <w:sz w:val="24"/>
              </w:rPr>
              <w:t>выделенных</w:t>
            </w:r>
            <w:proofErr w:type="gramEnd"/>
            <w:r w:rsidRPr="00B57BF2">
              <w:rPr>
                <w:bCs/>
                <w:sz w:val="24"/>
              </w:rPr>
              <w:t xml:space="preserve"> на</w:t>
            </w:r>
          </w:p>
          <w:p w:rsidR="001B04FE" w:rsidRPr="00B57BF2" w:rsidRDefault="00C52C2C" w:rsidP="001B04FE">
            <w:pPr>
              <w:pStyle w:val="Standard"/>
              <w:rPr>
                <w:bCs/>
                <w:sz w:val="24"/>
              </w:rPr>
            </w:pPr>
            <w:r w:rsidRPr="00B57BF2">
              <w:rPr>
                <w:bCs/>
                <w:sz w:val="24"/>
              </w:rPr>
              <w:t xml:space="preserve"> подготовку и проведение  выборов </w:t>
            </w:r>
          </w:p>
          <w:p w:rsidR="001B04FE" w:rsidRPr="00B57BF2" w:rsidRDefault="00C52C2C" w:rsidP="001B04FE">
            <w:pPr>
              <w:pStyle w:val="Standard"/>
              <w:rPr>
                <w:bCs/>
                <w:sz w:val="24"/>
              </w:rPr>
            </w:pPr>
            <w:r w:rsidRPr="00B57BF2">
              <w:rPr>
                <w:bCs/>
                <w:sz w:val="24"/>
              </w:rPr>
              <w:t xml:space="preserve">главы Услонского </w:t>
            </w:r>
            <w:proofErr w:type="gramStart"/>
            <w:r w:rsidRPr="00B57BF2">
              <w:rPr>
                <w:bCs/>
                <w:sz w:val="24"/>
              </w:rPr>
              <w:t>муниципального</w:t>
            </w:r>
            <w:proofErr w:type="gramEnd"/>
            <w:r w:rsidRPr="00B57BF2">
              <w:rPr>
                <w:bCs/>
                <w:sz w:val="24"/>
              </w:rPr>
              <w:t xml:space="preserve"> </w:t>
            </w:r>
          </w:p>
          <w:p w:rsidR="00C52C2C" w:rsidRPr="00B57BF2" w:rsidRDefault="00C52C2C" w:rsidP="001B04FE">
            <w:pPr>
              <w:pStyle w:val="Standard"/>
              <w:rPr>
                <w:bCs/>
                <w:sz w:val="24"/>
              </w:rPr>
            </w:pPr>
            <w:r w:rsidRPr="00B57BF2">
              <w:rPr>
                <w:bCs/>
                <w:sz w:val="24"/>
              </w:rPr>
              <w:t>образования</w:t>
            </w:r>
            <w:r w:rsidR="001B04FE" w:rsidRPr="00B57BF2">
              <w:rPr>
                <w:bCs/>
                <w:sz w:val="24"/>
              </w:rPr>
              <w:t xml:space="preserve"> </w:t>
            </w:r>
            <w:r w:rsidRPr="00B57BF2">
              <w:rPr>
                <w:bCs/>
                <w:sz w:val="24"/>
              </w:rPr>
              <w:t>11 сентября 2022 года</w:t>
            </w:r>
          </w:p>
        </w:tc>
      </w:tr>
    </w:tbl>
    <w:p w:rsidR="00C52C2C" w:rsidRPr="00B57BF2" w:rsidRDefault="00C52C2C" w:rsidP="00C52C2C">
      <w:pPr>
        <w:pStyle w:val="Standard"/>
        <w:ind w:firstLine="851"/>
        <w:jc w:val="both"/>
        <w:rPr>
          <w:sz w:val="24"/>
        </w:rPr>
      </w:pPr>
    </w:p>
    <w:p w:rsidR="00C52C2C" w:rsidRPr="00B57BF2" w:rsidRDefault="00C52C2C" w:rsidP="00C52C2C">
      <w:pPr>
        <w:pStyle w:val="Standard"/>
        <w:ind w:firstLine="567"/>
        <w:jc w:val="both"/>
        <w:rPr>
          <w:sz w:val="24"/>
        </w:rPr>
      </w:pPr>
      <w:proofErr w:type="gramStart"/>
      <w:r w:rsidRPr="00B57BF2">
        <w:rPr>
          <w:sz w:val="24"/>
        </w:rPr>
        <w:t>Рассмотрев отчет Зиминской районной территориальной избирательной комиссии</w:t>
      </w:r>
      <w:r w:rsidRPr="00B57BF2">
        <w:rPr>
          <w:bCs/>
          <w:sz w:val="24"/>
        </w:rPr>
        <w:t xml:space="preserve"> о расходовании средств местного бюджета, выделенных на подготовку и проведение  выборов главы Услонского муниципального образования 11 сентября 2022 года</w:t>
      </w:r>
      <w:r w:rsidRPr="00B57BF2">
        <w:rPr>
          <w:sz w:val="24"/>
        </w:rPr>
        <w:t>, в соответствии с  пунктом 7 статьи 90 Закона Иркутской области от 11.11.2011 № 116-ОЗ «О муниципальных выборах в Иркутской области», руководствуясь Уставом Услонского муниципального образования, Дума Услонского муниципального образования</w:t>
      </w:r>
      <w:proofErr w:type="gramEnd"/>
    </w:p>
    <w:p w:rsidR="00C52C2C" w:rsidRPr="00B57BF2" w:rsidRDefault="00C52C2C" w:rsidP="00C52C2C">
      <w:pPr>
        <w:pStyle w:val="Standard"/>
        <w:ind w:firstLine="567"/>
        <w:jc w:val="both"/>
        <w:rPr>
          <w:sz w:val="24"/>
        </w:rPr>
      </w:pPr>
    </w:p>
    <w:p w:rsidR="00C52C2C" w:rsidRPr="00B57BF2" w:rsidRDefault="00C52C2C" w:rsidP="00C52C2C">
      <w:pPr>
        <w:pStyle w:val="Standard"/>
        <w:jc w:val="center"/>
        <w:rPr>
          <w:b/>
          <w:sz w:val="24"/>
        </w:rPr>
      </w:pPr>
      <w:r w:rsidRPr="00B57BF2">
        <w:rPr>
          <w:b/>
          <w:sz w:val="24"/>
        </w:rPr>
        <w:t>РЕШИЛА:</w:t>
      </w:r>
    </w:p>
    <w:p w:rsidR="00C52C2C" w:rsidRPr="00B57BF2" w:rsidRDefault="00C52C2C" w:rsidP="00C52C2C">
      <w:pPr>
        <w:pStyle w:val="Standard"/>
        <w:jc w:val="both"/>
        <w:rPr>
          <w:sz w:val="24"/>
        </w:rPr>
      </w:pPr>
    </w:p>
    <w:p w:rsidR="001B04FE" w:rsidRPr="00B57BF2" w:rsidRDefault="001B04FE" w:rsidP="00C52C2C">
      <w:pPr>
        <w:pStyle w:val="Standard"/>
        <w:ind w:firstLine="567"/>
        <w:jc w:val="both"/>
        <w:rPr>
          <w:bCs/>
          <w:sz w:val="24"/>
        </w:rPr>
      </w:pPr>
    </w:p>
    <w:p w:rsidR="00C52C2C" w:rsidRPr="00B57BF2" w:rsidRDefault="00C52C2C" w:rsidP="00C52C2C">
      <w:pPr>
        <w:pStyle w:val="Standard"/>
        <w:ind w:firstLine="567"/>
        <w:jc w:val="both"/>
        <w:rPr>
          <w:sz w:val="24"/>
        </w:rPr>
      </w:pPr>
      <w:r w:rsidRPr="00B57BF2">
        <w:rPr>
          <w:bCs/>
          <w:sz w:val="24"/>
        </w:rPr>
        <w:t xml:space="preserve">Принять к сведению отчет Зиминской районной территориальной избирательной комиссии о расходовании средств местного бюджета, выделенных на подготовку и проведение  выборов главы Услонского муниципального образования 11 сентября 2022 года  </w:t>
      </w:r>
      <w:r w:rsidRPr="00B57BF2">
        <w:rPr>
          <w:sz w:val="24"/>
        </w:rPr>
        <w:t>(прилагается).</w:t>
      </w:r>
    </w:p>
    <w:p w:rsidR="00C52C2C" w:rsidRPr="00B57BF2" w:rsidRDefault="00C52C2C" w:rsidP="00C52C2C">
      <w:pPr>
        <w:pStyle w:val="Standard"/>
        <w:jc w:val="both"/>
        <w:rPr>
          <w:sz w:val="24"/>
        </w:rPr>
      </w:pPr>
    </w:p>
    <w:p w:rsidR="00C52C2C" w:rsidRPr="00B57BF2" w:rsidRDefault="00C52C2C" w:rsidP="00C52C2C">
      <w:pPr>
        <w:pStyle w:val="Standard"/>
        <w:jc w:val="both"/>
        <w:rPr>
          <w:sz w:val="24"/>
        </w:rPr>
      </w:pPr>
    </w:p>
    <w:tbl>
      <w:tblPr>
        <w:tblW w:w="9506" w:type="dxa"/>
        <w:tblInd w:w="-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06"/>
      </w:tblGrid>
      <w:tr w:rsidR="00C52C2C" w:rsidRPr="00B57BF2" w:rsidTr="0091555F">
        <w:tc>
          <w:tcPr>
            <w:tcW w:w="9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4FE" w:rsidRPr="00B57BF2" w:rsidRDefault="001B04FE" w:rsidP="0091555F">
            <w:pPr>
              <w:pStyle w:val="Standard"/>
              <w:rPr>
                <w:sz w:val="24"/>
              </w:rPr>
            </w:pPr>
          </w:p>
          <w:p w:rsidR="00B57BF2" w:rsidRPr="00463AE1" w:rsidRDefault="00B57BF2" w:rsidP="00B57BF2">
            <w:pPr>
              <w:tabs>
                <w:tab w:val="left" w:pos="6780"/>
              </w:tabs>
              <w:rPr>
                <w:sz w:val="24"/>
                <w:szCs w:val="24"/>
              </w:rPr>
            </w:pPr>
            <w:r w:rsidRPr="00463AE1">
              <w:rPr>
                <w:sz w:val="24"/>
                <w:szCs w:val="24"/>
              </w:rPr>
              <w:t>Глава Услонского</w:t>
            </w:r>
          </w:p>
          <w:p w:rsidR="00B57BF2" w:rsidRPr="00463AE1" w:rsidRDefault="00B57BF2" w:rsidP="00B57BF2">
            <w:pPr>
              <w:tabs>
                <w:tab w:val="left" w:pos="6780"/>
              </w:tabs>
              <w:rPr>
                <w:sz w:val="24"/>
                <w:szCs w:val="24"/>
              </w:rPr>
            </w:pPr>
            <w:r w:rsidRPr="00463AE1">
              <w:rPr>
                <w:sz w:val="24"/>
                <w:szCs w:val="24"/>
              </w:rPr>
              <w:t xml:space="preserve">муниципального образования                                                                                О.А.Сухарев </w:t>
            </w:r>
          </w:p>
          <w:p w:rsidR="00B57BF2" w:rsidRPr="00463AE1" w:rsidRDefault="00B57BF2" w:rsidP="00B57BF2">
            <w:pPr>
              <w:tabs>
                <w:tab w:val="left" w:pos="6780"/>
              </w:tabs>
              <w:rPr>
                <w:sz w:val="24"/>
                <w:szCs w:val="24"/>
              </w:rPr>
            </w:pPr>
          </w:p>
          <w:p w:rsidR="00B57BF2" w:rsidRPr="00463AE1" w:rsidRDefault="00B57BF2" w:rsidP="00B57BF2">
            <w:pPr>
              <w:tabs>
                <w:tab w:val="left" w:pos="6780"/>
              </w:tabs>
              <w:rPr>
                <w:sz w:val="24"/>
                <w:szCs w:val="24"/>
              </w:rPr>
            </w:pPr>
            <w:r w:rsidRPr="00463AE1">
              <w:rPr>
                <w:sz w:val="24"/>
                <w:szCs w:val="24"/>
              </w:rPr>
              <w:t>Председатель Думы Услонского</w:t>
            </w:r>
          </w:p>
          <w:p w:rsidR="00B57BF2" w:rsidRPr="00463AE1" w:rsidRDefault="00B57BF2" w:rsidP="00B57BF2">
            <w:pPr>
              <w:tabs>
                <w:tab w:val="left" w:pos="6780"/>
              </w:tabs>
              <w:rPr>
                <w:sz w:val="24"/>
                <w:szCs w:val="24"/>
              </w:rPr>
            </w:pPr>
            <w:r w:rsidRPr="00463AE1">
              <w:rPr>
                <w:sz w:val="24"/>
                <w:szCs w:val="24"/>
              </w:rPr>
              <w:t>муниципального образования</w:t>
            </w:r>
            <w:r w:rsidRPr="00463AE1">
              <w:rPr>
                <w:sz w:val="24"/>
                <w:szCs w:val="24"/>
              </w:rPr>
              <w:tab/>
              <w:t xml:space="preserve">                  О.А. Сухарев</w:t>
            </w:r>
          </w:p>
          <w:p w:rsidR="00B57BF2" w:rsidRPr="00463AE1" w:rsidRDefault="00B57BF2" w:rsidP="00B57BF2">
            <w:pPr>
              <w:tabs>
                <w:tab w:val="left" w:pos="6780"/>
              </w:tabs>
              <w:rPr>
                <w:sz w:val="24"/>
                <w:szCs w:val="24"/>
              </w:rPr>
            </w:pPr>
          </w:p>
          <w:p w:rsidR="00C52C2C" w:rsidRPr="00B57BF2" w:rsidRDefault="00C52C2C" w:rsidP="0091555F">
            <w:pPr>
              <w:pStyle w:val="Standard"/>
              <w:rPr>
                <w:sz w:val="24"/>
              </w:rPr>
            </w:pPr>
          </w:p>
          <w:p w:rsidR="00C52C2C" w:rsidRPr="00B57BF2" w:rsidRDefault="00C52C2C" w:rsidP="0091555F">
            <w:pPr>
              <w:pStyle w:val="Standard"/>
              <w:rPr>
                <w:sz w:val="24"/>
              </w:rPr>
            </w:pPr>
          </w:p>
        </w:tc>
      </w:tr>
    </w:tbl>
    <w:p w:rsidR="00C52C2C" w:rsidRPr="00B57BF2" w:rsidRDefault="00C52C2C" w:rsidP="00C52C2C">
      <w:pPr>
        <w:pStyle w:val="Standard"/>
        <w:jc w:val="both"/>
        <w:rPr>
          <w:sz w:val="24"/>
        </w:rPr>
      </w:pPr>
    </w:p>
    <w:p w:rsidR="00C52C2C" w:rsidRPr="00B57BF2" w:rsidRDefault="00C52C2C" w:rsidP="00C52C2C">
      <w:pPr>
        <w:pStyle w:val="Standard"/>
        <w:jc w:val="both"/>
        <w:rPr>
          <w:sz w:val="24"/>
        </w:rPr>
      </w:pPr>
    </w:p>
    <w:p w:rsidR="00692D0D" w:rsidRPr="00B57BF2" w:rsidRDefault="00692D0D">
      <w:pPr>
        <w:rPr>
          <w:sz w:val="24"/>
          <w:szCs w:val="24"/>
        </w:rPr>
      </w:pPr>
    </w:p>
    <w:sectPr w:rsidR="00692D0D" w:rsidRPr="00B57BF2" w:rsidSect="008817DE">
      <w:pgSz w:w="11906" w:h="16838"/>
      <w:pgMar w:top="426" w:right="850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C2C"/>
    <w:rsid w:val="00075E76"/>
    <w:rsid w:val="00143A97"/>
    <w:rsid w:val="001B04FE"/>
    <w:rsid w:val="002C48FA"/>
    <w:rsid w:val="0032341B"/>
    <w:rsid w:val="00410757"/>
    <w:rsid w:val="004847D0"/>
    <w:rsid w:val="004C1E6A"/>
    <w:rsid w:val="005462DF"/>
    <w:rsid w:val="00692D0D"/>
    <w:rsid w:val="006E7713"/>
    <w:rsid w:val="00923044"/>
    <w:rsid w:val="00A02387"/>
    <w:rsid w:val="00A329BA"/>
    <w:rsid w:val="00A449D1"/>
    <w:rsid w:val="00B245DB"/>
    <w:rsid w:val="00B57BF2"/>
    <w:rsid w:val="00B66235"/>
    <w:rsid w:val="00C52C2C"/>
    <w:rsid w:val="00C66562"/>
    <w:rsid w:val="00C70040"/>
    <w:rsid w:val="00CD0707"/>
    <w:rsid w:val="00DB025F"/>
    <w:rsid w:val="00EC3F55"/>
    <w:rsid w:val="00F3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2C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customStyle="1" w:styleId="Heading2">
    <w:name w:val="Heading 2"/>
    <w:basedOn w:val="Standard"/>
    <w:next w:val="a"/>
    <w:rsid w:val="00C52C2C"/>
    <w:pPr>
      <w:keepNext/>
      <w:jc w:val="center"/>
      <w:outlineLvl w:val="1"/>
    </w:pPr>
    <w:rPr>
      <w:sz w:val="36"/>
    </w:rPr>
  </w:style>
  <w:style w:type="paragraph" w:customStyle="1" w:styleId="Heading3">
    <w:name w:val="Heading 3"/>
    <w:basedOn w:val="Standard"/>
    <w:next w:val="a"/>
    <w:rsid w:val="00C52C2C"/>
    <w:pPr>
      <w:keepNext/>
      <w:jc w:val="center"/>
      <w:outlineLvl w:val="2"/>
    </w:pPr>
    <w:rPr>
      <w:b/>
      <w:bCs/>
      <w:sz w:val="48"/>
    </w:rPr>
  </w:style>
  <w:style w:type="paragraph" w:styleId="a3">
    <w:name w:val="Balloon Text"/>
    <w:basedOn w:val="a"/>
    <w:link w:val="a4"/>
    <w:uiPriority w:val="99"/>
    <w:semiHidden/>
    <w:unhideWhenUsed/>
    <w:rsid w:val="00B57B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BF2"/>
    <w:rPr>
      <w:rFonts w:ascii="Tahoma" w:eastAsia="Times New Roma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1217</Characters>
  <Application>Microsoft Office Word</Application>
  <DocSecurity>0</DocSecurity>
  <Lines>48</Lines>
  <Paragraphs>25</Paragraphs>
  <ScaleCrop>false</ScaleCrop>
  <Company>АДМ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АДМ Усл</cp:lastModifiedBy>
  <cp:revision>3</cp:revision>
  <cp:lastPrinted>2022-11-28T01:58:00Z</cp:lastPrinted>
  <dcterms:created xsi:type="dcterms:W3CDTF">2022-11-24T03:36:00Z</dcterms:created>
  <dcterms:modified xsi:type="dcterms:W3CDTF">2022-11-28T01:59:00Z</dcterms:modified>
</cp:coreProperties>
</file>